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603" w:rsidRDefault="00892603" w:rsidP="0089260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Таблица № 2</w:t>
      </w:r>
    </w:p>
    <w:p w:rsidR="00892603" w:rsidRDefault="00892603" w:rsidP="0089260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Практика в течение 2021-2022</w:t>
      </w:r>
      <w:r w:rsidRPr="00273BF1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года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D2DB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для аспирантов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2559"/>
        <w:gridCol w:w="1665"/>
        <w:gridCol w:w="1569"/>
        <w:gridCol w:w="2145"/>
        <w:gridCol w:w="1843"/>
        <w:gridCol w:w="2835"/>
        <w:gridCol w:w="1984"/>
      </w:tblGrid>
      <w:tr w:rsidR="00892603" w:rsidRPr="00D82A4F" w:rsidTr="00725687">
        <w:trPr>
          <w:trHeight w:val="1005"/>
        </w:trPr>
        <w:tc>
          <w:tcPr>
            <w:tcW w:w="704" w:type="dxa"/>
            <w:vMerge w:val="restart"/>
          </w:tcPr>
          <w:p w:rsidR="00892603" w:rsidRPr="00D82A4F" w:rsidRDefault="00892603" w:rsidP="00725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82A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82A4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9" w:type="dxa"/>
            <w:vMerge w:val="restart"/>
          </w:tcPr>
          <w:p w:rsidR="00892603" w:rsidRPr="00D82A4F" w:rsidRDefault="00892603" w:rsidP="00725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3-ех ключевых задач в рамках прохождения практики</w:t>
            </w:r>
          </w:p>
        </w:tc>
        <w:tc>
          <w:tcPr>
            <w:tcW w:w="1665" w:type="dxa"/>
            <w:vMerge w:val="restart"/>
          </w:tcPr>
          <w:p w:rsidR="00892603" w:rsidRPr="00D82A4F" w:rsidRDefault="00892603" w:rsidP="00725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Возможные периоды проведения практики </w:t>
            </w:r>
            <w:r w:rsidRPr="008D2DB1">
              <w:rPr>
                <w:rFonts w:ascii="Times New Roman" w:hAnsi="Times New Roman" w:cs="Times New Roman"/>
                <w:b/>
                <w:sz w:val="24"/>
                <w:szCs w:val="24"/>
              </w:rPr>
              <w:t>(даты или месяц)</w:t>
            </w:r>
          </w:p>
        </w:tc>
        <w:tc>
          <w:tcPr>
            <w:tcW w:w="1569" w:type="dxa"/>
            <w:vMerge w:val="restart"/>
          </w:tcPr>
          <w:p w:rsidR="00892603" w:rsidRPr="00D82A4F" w:rsidRDefault="00892603" w:rsidP="00725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мест</w:t>
            </w:r>
          </w:p>
        </w:tc>
        <w:tc>
          <w:tcPr>
            <w:tcW w:w="2145" w:type="dxa"/>
            <w:vMerge w:val="restart"/>
          </w:tcPr>
          <w:p w:rsidR="00892603" w:rsidRDefault="00892603" w:rsidP="00725687">
            <w:pPr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практики</w:t>
            </w:r>
          </w:p>
          <w:p w:rsidR="00892603" w:rsidRDefault="00892603" w:rsidP="00725687">
            <w:pPr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оффлайн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/онлайн/смешанный формат</w:t>
            </w:r>
          </w:p>
        </w:tc>
        <w:tc>
          <w:tcPr>
            <w:tcW w:w="6662" w:type="dxa"/>
            <w:gridSpan w:val="3"/>
          </w:tcPr>
          <w:p w:rsidR="00892603" w:rsidRPr="00D82A4F" w:rsidRDefault="00892603" w:rsidP="00725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контактном лице</w:t>
            </w:r>
          </w:p>
        </w:tc>
      </w:tr>
      <w:tr w:rsidR="00892603" w:rsidTr="00725687">
        <w:trPr>
          <w:trHeight w:val="915"/>
        </w:trPr>
        <w:tc>
          <w:tcPr>
            <w:tcW w:w="704" w:type="dxa"/>
            <w:vMerge/>
          </w:tcPr>
          <w:p w:rsidR="00892603" w:rsidRPr="00D82A4F" w:rsidRDefault="00892603" w:rsidP="00725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:rsidR="00892603" w:rsidRDefault="00892603" w:rsidP="00725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892603" w:rsidRDefault="00892603" w:rsidP="00725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892603" w:rsidRDefault="00892603" w:rsidP="00725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892603" w:rsidRDefault="00892603" w:rsidP="00725687">
            <w:pPr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92603" w:rsidRDefault="00892603" w:rsidP="00725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контактного лица</w:t>
            </w:r>
          </w:p>
        </w:tc>
        <w:tc>
          <w:tcPr>
            <w:tcW w:w="2835" w:type="dxa"/>
          </w:tcPr>
          <w:p w:rsidR="00892603" w:rsidRDefault="00892603" w:rsidP="00725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C60B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1984" w:type="dxa"/>
          </w:tcPr>
          <w:p w:rsidR="00892603" w:rsidRDefault="00892603" w:rsidP="00725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892603" w:rsidTr="00725687">
        <w:tc>
          <w:tcPr>
            <w:tcW w:w="704" w:type="dxa"/>
          </w:tcPr>
          <w:p w:rsidR="00892603" w:rsidRPr="00CD10C1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9" w:type="dxa"/>
          </w:tcPr>
          <w:p w:rsidR="00892603" w:rsidRPr="00CD10C1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>1. Подготовка проектов ответов на запросы пользователей в 2022 году</w:t>
            </w:r>
          </w:p>
          <w:p w:rsidR="00892603" w:rsidRPr="00CD10C1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603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>2. Участие в работе по ведению делопроизводства и в формировании документационного фонда в Отделе из образующихся в процессе его деятельности документов</w:t>
            </w:r>
          </w:p>
          <w:p w:rsidR="00892603" w:rsidRPr="00CD10C1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603" w:rsidRPr="00CD10C1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 xml:space="preserve">3.Переписка с </w:t>
            </w:r>
            <w:r w:rsidRPr="00CD1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Министерствами и Ведомствами по основным направлениям деятельности Росстата</w:t>
            </w:r>
          </w:p>
        </w:tc>
        <w:tc>
          <w:tcPr>
            <w:tcW w:w="1665" w:type="dxa"/>
            <w:vAlign w:val="center"/>
          </w:tcPr>
          <w:p w:rsidR="00892603" w:rsidRPr="00CD10C1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0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69" w:type="dxa"/>
            <w:vAlign w:val="center"/>
          </w:tcPr>
          <w:p w:rsidR="00892603" w:rsidRPr="00CD10C1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  <w:vAlign w:val="center"/>
          </w:tcPr>
          <w:p w:rsidR="00892603" w:rsidRPr="00CD10C1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0C1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CD10C1">
              <w:rPr>
                <w:rFonts w:ascii="Times New Roman" w:hAnsi="Times New Roman" w:cs="Times New Roman"/>
                <w:sz w:val="24"/>
                <w:szCs w:val="24"/>
              </w:rPr>
              <w:t xml:space="preserve"> формат</w:t>
            </w:r>
          </w:p>
        </w:tc>
        <w:tc>
          <w:tcPr>
            <w:tcW w:w="1843" w:type="dxa"/>
            <w:vAlign w:val="center"/>
          </w:tcPr>
          <w:p w:rsidR="00892603" w:rsidRPr="00CD10C1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>Агузарова Людмила Валерьевна</w:t>
            </w:r>
          </w:p>
        </w:tc>
        <w:tc>
          <w:tcPr>
            <w:tcW w:w="2835" w:type="dxa"/>
            <w:vAlign w:val="center"/>
          </w:tcPr>
          <w:p w:rsidR="00892603" w:rsidRPr="00CD10C1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>AguzarovaLV@gks.ru</w:t>
            </w:r>
          </w:p>
        </w:tc>
        <w:tc>
          <w:tcPr>
            <w:tcW w:w="1984" w:type="dxa"/>
            <w:vAlign w:val="center"/>
          </w:tcPr>
          <w:p w:rsidR="00892603" w:rsidRPr="00CD10C1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>8(495) 607-41-41 доб. 99-415</w:t>
            </w:r>
          </w:p>
        </w:tc>
      </w:tr>
      <w:tr w:rsidR="00892603" w:rsidTr="00725687">
        <w:tc>
          <w:tcPr>
            <w:tcW w:w="704" w:type="dxa"/>
          </w:tcPr>
          <w:p w:rsidR="00892603" w:rsidRDefault="00892603" w:rsidP="00725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</w:tcPr>
          <w:p w:rsidR="00892603" w:rsidRPr="00340789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1. Построение модели международных рейтингов.</w:t>
            </w:r>
          </w:p>
          <w:p w:rsidR="00892603" w:rsidRPr="00340789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2. Аудит существующих методологий построения международных рейтингов.</w:t>
            </w:r>
          </w:p>
          <w:p w:rsidR="00892603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3. Работа с базой данных по Целям устойчивого развития, проверка и сопоставление национальных данных.</w:t>
            </w:r>
          </w:p>
          <w:p w:rsidR="00892603" w:rsidRPr="00340789" w:rsidRDefault="00892603" w:rsidP="00725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92603" w:rsidRPr="00340789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0C1">
              <w:rPr>
                <w:rFonts w:ascii="Times New Roman" w:hAnsi="Times New Roman" w:cs="Times New Roman"/>
                <w:sz w:val="24"/>
                <w:szCs w:val="24"/>
              </w:rPr>
              <w:br/>
              <w:t>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</w:tcPr>
          <w:p w:rsidR="00892603" w:rsidRPr="00340789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892603" w:rsidRPr="00340789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мешанный формат</w:t>
            </w:r>
          </w:p>
        </w:tc>
        <w:tc>
          <w:tcPr>
            <w:tcW w:w="1843" w:type="dxa"/>
          </w:tcPr>
          <w:p w:rsidR="00892603" w:rsidRPr="00340789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Павлова Ксения Сергеевна</w:t>
            </w:r>
          </w:p>
        </w:tc>
        <w:tc>
          <w:tcPr>
            <w:tcW w:w="2835" w:type="dxa"/>
          </w:tcPr>
          <w:p w:rsidR="00892603" w:rsidRPr="00340789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ca_PavlovaKS@gks.ru</w:t>
            </w:r>
          </w:p>
        </w:tc>
        <w:tc>
          <w:tcPr>
            <w:tcW w:w="1984" w:type="dxa"/>
          </w:tcPr>
          <w:p w:rsidR="00892603" w:rsidRPr="00340789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(495) 607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892603" w:rsidRPr="00340789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</w:tr>
      <w:tr w:rsidR="00892603" w:rsidTr="00725687">
        <w:tc>
          <w:tcPr>
            <w:tcW w:w="704" w:type="dxa"/>
          </w:tcPr>
          <w:p w:rsidR="00892603" w:rsidRDefault="00892603" w:rsidP="00725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</w:tcPr>
          <w:p w:rsidR="00892603" w:rsidRPr="00340789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1. Осуществление переводов (письма, вопросники, новости для сайта).</w:t>
            </w:r>
          </w:p>
          <w:p w:rsidR="00892603" w:rsidRPr="00340789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 xml:space="preserve">2. Подготовка аналитических </w:t>
            </w:r>
            <w:r w:rsidRPr="00340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 (справок и т.д.) на русском и английском языках.</w:t>
            </w:r>
          </w:p>
          <w:p w:rsidR="00892603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3. Подготовка проектов служебных записок, писем в рамках текущей деятельности отдела.</w:t>
            </w:r>
          </w:p>
          <w:p w:rsidR="00892603" w:rsidRPr="00340789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892603" w:rsidRPr="00340789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евраль-март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92603" w:rsidRPr="00340789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603" w:rsidRPr="00340789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 xml:space="preserve">ай-июнь </w:t>
            </w:r>
            <w:r w:rsidRPr="00340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9" w:type="dxa"/>
          </w:tcPr>
          <w:p w:rsidR="00892603" w:rsidRPr="00340789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45" w:type="dxa"/>
          </w:tcPr>
          <w:p w:rsidR="00892603" w:rsidRPr="00340789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мешанный формат</w:t>
            </w:r>
          </w:p>
        </w:tc>
        <w:tc>
          <w:tcPr>
            <w:tcW w:w="1843" w:type="dxa"/>
          </w:tcPr>
          <w:p w:rsidR="00892603" w:rsidRPr="00340789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:rsidR="00892603" w:rsidRPr="00340789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892603" w:rsidRPr="00340789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2835" w:type="dxa"/>
          </w:tcPr>
          <w:p w:rsidR="00892603" w:rsidRPr="00340789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IvanovaAO@gks.ru</w:t>
            </w:r>
          </w:p>
        </w:tc>
        <w:tc>
          <w:tcPr>
            <w:tcW w:w="1984" w:type="dxa"/>
          </w:tcPr>
          <w:p w:rsidR="00892603" w:rsidRPr="00340789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(495) 607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-41-</w:t>
            </w: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892603" w:rsidRPr="00340789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99 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</w:tr>
      <w:tr w:rsidR="00892603" w:rsidTr="00725687">
        <w:tc>
          <w:tcPr>
            <w:tcW w:w="704" w:type="dxa"/>
          </w:tcPr>
          <w:p w:rsidR="00892603" w:rsidRDefault="00892603" w:rsidP="00725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</w:tcPr>
          <w:p w:rsidR="00892603" w:rsidRPr="009C3C52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52">
              <w:rPr>
                <w:rFonts w:ascii="Times New Roman" w:hAnsi="Times New Roman" w:cs="Times New Roman"/>
                <w:sz w:val="24"/>
                <w:szCs w:val="24"/>
              </w:rPr>
              <w:t>1. Определить международные организации, готовые получать данные Росстата, как в соответствии со стандартом SDMX, так и в формате вопросников.</w:t>
            </w:r>
          </w:p>
          <w:p w:rsidR="00892603" w:rsidRPr="009C3C52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52">
              <w:rPr>
                <w:rFonts w:ascii="Times New Roman" w:hAnsi="Times New Roman" w:cs="Times New Roman"/>
                <w:sz w:val="24"/>
                <w:szCs w:val="24"/>
              </w:rPr>
              <w:t>2. Проанализировать и структурировать метаданные показателей устойчивого развития.</w:t>
            </w:r>
          </w:p>
          <w:p w:rsidR="00892603" w:rsidRPr="009C3C52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52">
              <w:rPr>
                <w:rFonts w:ascii="Times New Roman" w:hAnsi="Times New Roman" w:cs="Times New Roman"/>
                <w:sz w:val="24"/>
                <w:szCs w:val="24"/>
              </w:rPr>
              <w:t xml:space="preserve">3. Создать модель потоков данных поступающих в управление международной </w:t>
            </w:r>
            <w:r w:rsidRPr="009C3C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статистики и исходящих из УМС.</w:t>
            </w:r>
          </w:p>
        </w:tc>
        <w:tc>
          <w:tcPr>
            <w:tcW w:w="1665" w:type="dxa"/>
          </w:tcPr>
          <w:p w:rsidR="00892603" w:rsidRPr="009C3C52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0C1">
              <w:rPr>
                <w:rFonts w:ascii="Times New Roman" w:hAnsi="Times New Roman" w:cs="Times New Roman"/>
                <w:sz w:val="24"/>
                <w:szCs w:val="24"/>
              </w:rPr>
              <w:br/>
              <w:t>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</w:tcPr>
          <w:p w:rsidR="00892603" w:rsidRPr="009C3C52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892603" w:rsidRPr="009C3C52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3C52">
              <w:rPr>
                <w:rFonts w:ascii="Times New Roman" w:hAnsi="Times New Roman" w:cs="Times New Roman"/>
                <w:sz w:val="24"/>
                <w:szCs w:val="24"/>
              </w:rPr>
              <w:t>мешанный формат</w:t>
            </w:r>
          </w:p>
        </w:tc>
        <w:tc>
          <w:tcPr>
            <w:tcW w:w="1843" w:type="dxa"/>
          </w:tcPr>
          <w:p w:rsidR="00892603" w:rsidRPr="009C3C52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52">
              <w:rPr>
                <w:rFonts w:ascii="Times New Roman" w:hAnsi="Times New Roman" w:cs="Times New Roman"/>
                <w:sz w:val="24"/>
                <w:szCs w:val="24"/>
              </w:rPr>
              <w:t>Сунаева</w:t>
            </w:r>
            <w:proofErr w:type="spellEnd"/>
            <w:r w:rsidRPr="009C3C52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2835" w:type="dxa"/>
          </w:tcPr>
          <w:p w:rsidR="00892603" w:rsidRPr="009C3C52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C52">
              <w:rPr>
                <w:rFonts w:ascii="Times New Roman" w:hAnsi="Times New Roman" w:cs="Times New Roman"/>
                <w:sz w:val="24"/>
                <w:szCs w:val="24"/>
              </w:rPr>
              <w:t>ca_SunayevaYV@gks.ru</w:t>
            </w:r>
          </w:p>
        </w:tc>
        <w:tc>
          <w:tcPr>
            <w:tcW w:w="1984" w:type="dxa"/>
          </w:tcPr>
          <w:p w:rsidR="00892603" w:rsidRPr="009C3C52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3C52">
              <w:rPr>
                <w:rFonts w:ascii="Times New Roman" w:hAnsi="Times New Roman" w:cs="Times New Roman"/>
                <w:sz w:val="24"/>
                <w:szCs w:val="24"/>
              </w:rPr>
              <w:t>(495) 607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-41-</w:t>
            </w:r>
            <w:r w:rsidRPr="009C3C5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892603" w:rsidRPr="009C3C52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9C3C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9C3C52">
              <w:rPr>
                <w:rFonts w:ascii="Times New Roman" w:hAnsi="Times New Roman"/>
                <w:sz w:val="24"/>
                <w:szCs w:val="24"/>
                <w:lang w:eastAsia="ru-RU"/>
              </w:rPr>
              <w:t>682</w:t>
            </w:r>
          </w:p>
        </w:tc>
      </w:tr>
      <w:tr w:rsidR="00892603" w:rsidTr="00725687">
        <w:tc>
          <w:tcPr>
            <w:tcW w:w="704" w:type="dxa"/>
          </w:tcPr>
          <w:p w:rsidR="00892603" w:rsidRDefault="00892603" w:rsidP="00725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</w:tcPr>
          <w:p w:rsidR="00892603" w:rsidRPr="006338BC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338BC">
              <w:rPr>
                <w:rFonts w:ascii="Times New Roman" w:hAnsi="Times New Roman" w:cs="Times New Roman"/>
                <w:sz w:val="24"/>
                <w:szCs w:val="24"/>
              </w:rPr>
              <w:t>Перевод документации</w:t>
            </w:r>
          </w:p>
          <w:p w:rsidR="00892603" w:rsidRPr="006338BC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338BC">
              <w:rPr>
                <w:rFonts w:ascii="Times New Roman" w:hAnsi="Times New Roman" w:cs="Times New Roman"/>
                <w:sz w:val="24"/>
                <w:szCs w:val="24"/>
              </w:rPr>
              <w:t>Ведение деловой переписки</w:t>
            </w:r>
          </w:p>
          <w:p w:rsidR="00892603" w:rsidRPr="006338BC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338BC">
              <w:rPr>
                <w:rFonts w:ascii="Times New Roman" w:hAnsi="Times New Roman" w:cs="Times New Roman"/>
                <w:sz w:val="24"/>
                <w:szCs w:val="24"/>
              </w:rPr>
              <w:t>Сопровождение проектов с международными организациями</w:t>
            </w:r>
          </w:p>
        </w:tc>
        <w:tc>
          <w:tcPr>
            <w:tcW w:w="1665" w:type="dxa"/>
          </w:tcPr>
          <w:p w:rsidR="00892603" w:rsidRPr="009C3C52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0C1">
              <w:rPr>
                <w:rFonts w:ascii="Times New Roman" w:hAnsi="Times New Roman" w:cs="Times New Roman"/>
                <w:sz w:val="24"/>
                <w:szCs w:val="24"/>
              </w:rPr>
              <w:br/>
              <w:t>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</w:tcPr>
          <w:p w:rsidR="00892603" w:rsidRPr="009C3C52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892603" w:rsidRPr="009C3C52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3C52">
              <w:rPr>
                <w:rFonts w:ascii="Times New Roman" w:hAnsi="Times New Roman" w:cs="Times New Roman"/>
                <w:sz w:val="24"/>
                <w:szCs w:val="24"/>
              </w:rPr>
              <w:t>мешанный формат</w:t>
            </w:r>
          </w:p>
        </w:tc>
        <w:tc>
          <w:tcPr>
            <w:tcW w:w="1843" w:type="dxa"/>
          </w:tcPr>
          <w:p w:rsidR="00892603" w:rsidRPr="009C3C52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Аксёнова Екатерина Викторовна</w:t>
            </w:r>
          </w:p>
        </w:tc>
        <w:tc>
          <w:tcPr>
            <w:tcW w:w="2835" w:type="dxa"/>
          </w:tcPr>
          <w:p w:rsidR="00892603" w:rsidRPr="009C3C52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ca_AksyonovaEV@gks.ru</w:t>
            </w:r>
          </w:p>
        </w:tc>
        <w:tc>
          <w:tcPr>
            <w:tcW w:w="1984" w:type="dxa"/>
          </w:tcPr>
          <w:p w:rsidR="00892603" w:rsidRPr="009C3C52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8(495) 607-41-</w:t>
            </w:r>
            <w:r w:rsidRPr="009C3C5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892603" w:rsidRPr="009C3C52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99 -680</w:t>
            </w:r>
          </w:p>
        </w:tc>
      </w:tr>
      <w:tr w:rsidR="00892603" w:rsidTr="00725687">
        <w:tc>
          <w:tcPr>
            <w:tcW w:w="704" w:type="dxa"/>
          </w:tcPr>
          <w:p w:rsidR="00892603" w:rsidRDefault="00892603" w:rsidP="00725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</w:tcPr>
          <w:p w:rsidR="00892603" w:rsidRPr="00CA7A6F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A6F">
              <w:rPr>
                <w:rFonts w:ascii="Times New Roman" w:hAnsi="Times New Roman" w:cs="Times New Roman"/>
                <w:sz w:val="24"/>
                <w:szCs w:val="24"/>
              </w:rPr>
              <w:t>Формирование ИПЦ в рамках совершенствования Методологии наблюдения за потребительскими ценами на товары и услуги и расчета индексов потребительских цен</w:t>
            </w:r>
          </w:p>
        </w:tc>
        <w:tc>
          <w:tcPr>
            <w:tcW w:w="1665" w:type="dxa"/>
          </w:tcPr>
          <w:p w:rsidR="00892603" w:rsidRPr="00CA7A6F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A7A6F">
              <w:rPr>
                <w:rFonts w:ascii="Times New Roman" w:hAnsi="Times New Roman" w:cs="Times New Roman"/>
                <w:sz w:val="24"/>
                <w:szCs w:val="24"/>
              </w:rPr>
              <w:t>арт-апрель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9" w:type="dxa"/>
          </w:tcPr>
          <w:p w:rsidR="00892603" w:rsidRPr="00CA7A6F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892603" w:rsidRPr="00CA7A6F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6F">
              <w:rPr>
                <w:rFonts w:ascii="Times New Roman" w:hAnsi="Times New Roman" w:cs="Times New Roman"/>
                <w:sz w:val="24"/>
                <w:szCs w:val="24"/>
              </w:rPr>
              <w:t>Смешанный формат</w:t>
            </w:r>
          </w:p>
        </w:tc>
        <w:tc>
          <w:tcPr>
            <w:tcW w:w="1843" w:type="dxa"/>
          </w:tcPr>
          <w:p w:rsidR="00892603" w:rsidRPr="00CA7A6F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A6F">
              <w:rPr>
                <w:rFonts w:ascii="Times New Roman" w:hAnsi="Times New Roman" w:cs="Times New Roman"/>
                <w:sz w:val="24"/>
                <w:szCs w:val="24"/>
              </w:rPr>
              <w:t>Трамова</w:t>
            </w:r>
            <w:proofErr w:type="spellEnd"/>
            <w:r w:rsidRPr="00CA7A6F"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</w:t>
            </w:r>
            <w:proofErr w:type="spellStart"/>
            <w:r w:rsidRPr="00CA7A6F">
              <w:rPr>
                <w:rFonts w:ascii="Times New Roman" w:hAnsi="Times New Roman" w:cs="Times New Roman"/>
                <w:sz w:val="24"/>
                <w:szCs w:val="24"/>
              </w:rPr>
              <w:t>Долхатовна</w:t>
            </w:r>
            <w:proofErr w:type="spellEnd"/>
          </w:p>
        </w:tc>
        <w:tc>
          <w:tcPr>
            <w:tcW w:w="2835" w:type="dxa"/>
          </w:tcPr>
          <w:p w:rsidR="00892603" w:rsidRPr="00CA7A6F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6F">
              <w:rPr>
                <w:rFonts w:ascii="Times New Roman" w:hAnsi="Times New Roman" w:cs="Times New Roman"/>
                <w:sz w:val="24"/>
                <w:szCs w:val="24"/>
              </w:rPr>
              <w:t>TramovaAD@gks.ru</w:t>
            </w:r>
          </w:p>
        </w:tc>
        <w:tc>
          <w:tcPr>
            <w:tcW w:w="1984" w:type="dxa"/>
          </w:tcPr>
          <w:p w:rsidR="00892603" w:rsidRPr="00CA7A6F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6F">
              <w:rPr>
                <w:rFonts w:ascii="Times New Roman" w:hAnsi="Times New Roman" w:cs="Times New Roman"/>
                <w:sz w:val="24"/>
                <w:szCs w:val="24"/>
              </w:rPr>
              <w:t>8(495) 607-41-41</w:t>
            </w:r>
          </w:p>
          <w:p w:rsidR="00892603" w:rsidRPr="00CA7A6F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03" w:rsidTr="00725687">
        <w:tc>
          <w:tcPr>
            <w:tcW w:w="704" w:type="dxa"/>
          </w:tcPr>
          <w:p w:rsidR="00892603" w:rsidRDefault="00892603" w:rsidP="00725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</w:tcPr>
          <w:p w:rsidR="00892603" w:rsidRPr="000E6B04" w:rsidRDefault="00892603" w:rsidP="00725687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8"/>
              </w:rPr>
            </w:pPr>
            <w:r w:rsidRPr="000E6B04">
              <w:rPr>
                <w:rFonts w:ascii="Times New Roman" w:hAnsi="Times New Roman" w:cs="Times New Roman"/>
                <w:sz w:val="24"/>
                <w:szCs w:val="28"/>
              </w:rPr>
              <w:t>1. Участие в расчете и анализе макроэкономических показателей СНС на примере показателя «Валовой внутренний продукт».</w:t>
            </w:r>
          </w:p>
          <w:p w:rsidR="00892603" w:rsidRPr="000E6B04" w:rsidRDefault="00892603" w:rsidP="00725687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8"/>
              </w:rPr>
            </w:pPr>
            <w:r w:rsidRPr="000E6B04">
              <w:rPr>
                <w:rFonts w:ascii="Times New Roman" w:hAnsi="Times New Roman" w:cs="Times New Roman"/>
                <w:sz w:val="24"/>
                <w:szCs w:val="28"/>
              </w:rPr>
              <w:t xml:space="preserve">2. Участие в </w:t>
            </w:r>
            <w:r w:rsidRPr="000E6B0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разработке статистического инструментария для формирования показателей СНС. </w:t>
            </w:r>
          </w:p>
          <w:p w:rsidR="00892603" w:rsidRPr="000E6B04" w:rsidRDefault="00892603" w:rsidP="00725687">
            <w:pPr>
              <w:ind w:left="33"/>
              <w:rPr>
                <w:rFonts w:ascii="Times New Roman" w:hAnsi="Times New Roman" w:cs="Times New Roman"/>
                <w:sz w:val="24"/>
                <w:szCs w:val="28"/>
              </w:rPr>
            </w:pPr>
            <w:r w:rsidRPr="000E6B04">
              <w:rPr>
                <w:rFonts w:ascii="Times New Roman" w:hAnsi="Times New Roman" w:cs="Times New Roman"/>
                <w:sz w:val="24"/>
                <w:szCs w:val="28"/>
              </w:rPr>
              <w:t>3. Анализ макроэкономических показателей (по производству, труду и капиталу на микр</w:t>
            </w:r>
            <w:proofErr w:type="gramStart"/>
            <w:r w:rsidRPr="000E6B04">
              <w:rPr>
                <w:rFonts w:ascii="Times New Roman" w:hAnsi="Times New Roman" w:cs="Times New Roman"/>
                <w:sz w:val="24"/>
                <w:szCs w:val="28"/>
              </w:rPr>
              <w:t>о-</w:t>
            </w:r>
            <w:proofErr w:type="gramEnd"/>
            <w:r w:rsidRPr="000E6B04">
              <w:rPr>
                <w:rFonts w:ascii="Times New Roman" w:hAnsi="Times New Roman" w:cs="Times New Roman"/>
                <w:sz w:val="24"/>
                <w:szCs w:val="28"/>
              </w:rPr>
              <w:t xml:space="preserve"> и макроуровне) по крупным и средним предприятиям на основе программного комплекса ПК ГД-ПТК.</w:t>
            </w:r>
          </w:p>
        </w:tc>
        <w:tc>
          <w:tcPr>
            <w:tcW w:w="1665" w:type="dxa"/>
          </w:tcPr>
          <w:p w:rsidR="00892603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B0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Май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0E6B04">
              <w:rPr>
                <w:rFonts w:ascii="Times New Roman" w:hAnsi="Times New Roman" w:cs="Times New Roman"/>
                <w:sz w:val="24"/>
                <w:szCs w:val="28"/>
              </w:rPr>
              <w:t xml:space="preserve"> июнь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892603" w:rsidRPr="000E6B04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7A6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9" w:type="dxa"/>
          </w:tcPr>
          <w:p w:rsidR="00892603" w:rsidRPr="000E6B04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B0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45" w:type="dxa"/>
          </w:tcPr>
          <w:p w:rsidR="00892603" w:rsidRPr="000E6B04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B04">
              <w:rPr>
                <w:rFonts w:ascii="Times New Roman" w:hAnsi="Times New Roman" w:cs="Times New Roman"/>
                <w:sz w:val="24"/>
                <w:szCs w:val="28"/>
              </w:rPr>
              <w:t>Смешанный формат</w:t>
            </w:r>
          </w:p>
        </w:tc>
        <w:tc>
          <w:tcPr>
            <w:tcW w:w="1843" w:type="dxa"/>
          </w:tcPr>
          <w:p w:rsidR="00892603" w:rsidRPr="000E6B04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E6B04">
              <w:rPr>
                <w:rFonts w:ascii="Times New Roman" w:hAnsi="Times New Roman" w:cs="Times New Roman"/>
                <w:sz w:val="24"/>
                <w:szCs w:val="28"/>
              </w:rPr>
              <w:t>Душечкин</w:t>
            </w:r>
            <w:proofErr w:type="spellEnd"/>
            <w:r w:rsidRPr="000E6B04">
              <w:rPr>
                <w:rFonts w:ascii="Times New Roman" w:hAnsi="Times New Roman" w:cs="Times New Roman"/>
                <w:sz w:val="24"/>
                <w:szCs w:val="28"/>
              </w:rPr>
              <w:t xml:space="preserve"> Артем Вячеславович</w:t>
            </w:r>
          </w:p>
        </w:tc>
        <w:tc>
          <w:tcPr>
            <w:tcW w:w="2835" w:type="dxa"/>
          </w:tcPr>
          <w:p w:rsidR="00892603" w:rsidRPr="000E6B04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0E6B0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ca_Dushechkin</w:t>
            </w:r>
            <w:proofErr w:type="spellEnd"/>
            <w:r w:rsidRPr="000E6B0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AV@gks.ru</w:t>
            </w:r>
          </w:p>
        </w:tc>
        <w:tc>
          <w:tcPr>
            <w:tcW w:w="1984" w:type="dxa"/>
          </w:tcPr>
          <w:p w:rsidR="00892603" w:rsidRPr="000E6B04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B0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8 (495) 607-41-41 </w:t>
            </w:r>
            <w:r w:rsidRPr="000E6B04">
              <w:rPr>
                <w:rFonts w:ascii="Times New Roman" w:hAnsi="Times New Roman" w:cs="Times New Roman"/>
                <w:sz w:val="24"/>
                <w:szCs w:val="28"/>
              </w:rPr>
              <w:t>доб. 99-621</w:t>
            </w:r>
          </w:p>
        </w:tc>
      </w:tr>
      <w:tr w:rsidR="00892603" w:rsidTr="00725687">
        <w:tc>
          <w:tcPr>
            <w:tcW w:w="704" w:type="dxa"/>
          </w:tcPr>
          <w:p w:rsidR="00892603" w:rsidRDefault="00892603" w:rsidP="00725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</w:tcPr>
          <w:p w:rsidR="00892603" w:rsidRPr="00BA478E" w:rsidRDefault="00892603" w:rsidP="00725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78E">
              <w:rPr>
                <w:rFonts w:ascii="Times New Roman" w:hAnsi="Times New Roman" w:cs="Times New Roman"/>
                <w:sz w:val="24"/>
                <w:szCs w:val="24"/>
              </w:rPr>
              <w:t>1. Расчет и анализ региональных макроэкономических показателей СНС на примере показателя «Валовой региональный продукт».</w:t>
            </w:r>
          </w:p>
          <w:p w:rsidR="00892603" w:rsidRPr="00BA478E" w:rsidRDefault="00892603" w:rsidP="00725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78E">
              <w:rPr>
                <w:rFonts w:ascii="Times New Roman" w:hAnsi="Times New Roman" w:cs="Times New Roman"/>
                <w:sz w:val="24"/>
                <w:szCs w:val="24"/>
              </w:rPr>
              <w:t xml:space="preserve">2. Участие в разработке статистического инструментария для расчета региональных </w:t>
            </w:r>
            <w:r w:rsidRPr="00BA4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показателей СНС (Валовой региональный продукт).</w:t>
            </w:r>
          </w:p>
          <w:p w:rsidR="00892603" w:rsidRPr="00BA478E" w:rsidRDefault="00892603" w:rsidP="00725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A478E">
              <w:rPr>
                <w:rFonts w:ascii="Times New Roman" w:hAnsi="Times New Roman" w:cs="Times New Roman"/>
                <w:sz w:val="24"/>
                <w:szCs w:val="24"/>
              </w:rPr>
              <w:t>Анализ макроэкономических показателей (по производству, труду и капиталу на микр</w:t>
            </w:r>
            <w:proofErr w:type="gramStart"/>
            <w:r w:rsidRPr="00BA478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A478E">
              <w:rPr>
                <w:rFonts w:ascii="Times New Roman" w:hAnsi="Times New Roman" w:cs="Times New Roman"/>
                <w:sz w:val="24"/>
                <w:szCs w:val="24"/>
              </w:rPr>
              <w:t xml:space="preserve"> и макроуровне) по крупным и средним предприятиям на основе программного комплекса ПК ГД-ПТК.</w:t>
            </w:r>
          </w:p>
        </w:tc>
        <w:tc>
          <w:tcPr>
            <w:tcW w:w="1665" w:type="dxa"/>
          </w:tcPr>
          <w:p w:rsidR="00892603" w:rsidRDefault="00892603" w:rsidP="00725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– с</w:t>
            </w:r>
            <w:r w:rsidRPr="00BA478E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2603" w:rsidRPr="00BA478E" w:rsidRDefault="00892603" w:rsidP="00725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A6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9" w:type="dxa"/>
          </w:tcPr>
          <w:p w:rsidR="00892603" w:rsidRPr="00BA478E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892603" w:rsidRPr="00BA478E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63">
              <w:rPr>
                <w:rFonts w:ascii="Times New Roman" w:hAnsi="Times New Roman" w:cs="Times New Roman"/>
                <w:sz w:val="24"/>
                <w:szCs w:val="28"/>
              </w:rPr>
              <w:t>Смешанный формат</w:t>
            </w:r>
          </w:p>
        </w:tc>
        <w:tc>
          <w:tcPr>
            <w:tcW w:w="1843" w:type="dxa"/>
          </w:tcPr>
          <w:p w:rsidR="00892603" w:rsidRPr="00BA478E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78E">
              <w:rPr>
                <w:rFonts w:ascii="Times New Roman" w:hAnsi="Times New Roman" w:cs="Times New Roman"/>
                <w:sz w:val="24"/>
                <w:szCs w:val="24"/>
              </w:rPr>
              <w:t>Шеремета</w:t>
            </w:r>
            <w:proofErr w:type="spellEnd"/>
            <w:r w:rsidRPr="00BA478E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BA478E">
              <w:rPr>
                <w:rFonts w:ascii="Times New Roman" w:hAnsi="Times New Roman" w:cs="Times New Roman"/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2835" w:type="dxa"/>
          </w:tcPr>
          <w:p w:rsidR="00892603" w:rsidRPr="00BA478E" w:rsidRDefault="00892603" w:rsidP="00725687">
            <w:pPr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78E">
              <w:rPr>
                <w:rFonts w:ascii="Times New Roman" w:hAnsi="Times New Roman" w:cs="Times New Roman"/>
                <w:sz w:val="24"/>
                <w:szCs w:val="24"/>
              </w:rPr>
              <w:t>Sheremet@gks.ru</w:t>
            </w:r>
          </w:p>
        </w:tc>
        <w:tc>
          <w:tcPr>
            <w:tcW w:w="1984" w:type="dxa"/>
          </w:tcPr>
          <w:p w:rsidR="00892603" w:rsidRPr="00BA478E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78E">
              <w:rPr>
                <w:rFonts w:ascii="Times New Roman" w:hAnsi="Times New Roman" w:cs="Times New Roman"/>
                <w:sz w:val="24"/>
                <w:szCs w:val="24"/>
              </w:rPr>
              <w:t>8 (495) 607-41-41 доб. 99-401</w:t>
            </w:r>
          </w:p>
        </w:tc>
      </w:tr>
      <w:tr w:rsidR="00892603" w:rsidTr="00725687">
        <w:tc>
          <w:tcPr>
            <w:tcW w:w="704" w:type="dxa"/>
          </w:tcPr>
          <w:p w:rsidR="00892603" w:rsidRDefault="00892603" w:rsidP="00725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</w:tcPr>
          <w:p w:rsidR="00892603" w:rsidRPr="00BA478E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разработке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методологии формирования показателей сектора государственного управления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бюджетной отчетности методом начисления</w:t>
            </w:r>
          </w:p>
        </w:tc>
        <w:tc>
          <w:tcPr>
            <w:tcW w:w="1665" w:type="dxa"/>
          </w:tcPr>
          <w:p w:rsidR="00892603" w:rsidRDefault="00892603" w:rsidP="00725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478E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A478E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2603" w:rsidRDefault="00892603" w:rsidP="00725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69" w:type="dxa"/>
          </w:tcPr>
          <w:p w:rsidR="00892603" w:rsidRPr="00BA478E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892603" w:rsidRPr="00CB5863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5863">
              <w:rPr>
                <w:rFonts w:ascii="Times New Roman" w:hAnsi="Times New Roman" w:cs="Times New Roman"/>
                <w:sz w:val="24"/>
                <w:szCs w:val="28"/>
              </w:rPr>
              <w:t>Смешанный формат</w:t>
            </w:r>
          </w:p>
        </w:tc>
        <w:tc>
          <w:tcPr>
            <w:tcW w:w="1843" w:type="dxa"/>
          </w:tcPr>
          <w:p w:rsidR="00892603" w:rsidRPr="00BA478E" w:rsidRDefault="00892603" w:rsidP="00725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Костромитина Анастасия Владимировна</w:t>
            </w:r>
          </w:p>
        </w:tc>
        <w:tc>
          <w:tcPr>
            <w:tcW w:w="2835" w:type="dxa"/>
          </w:tcPr>
          <w:p w:rsidR="00892603" w:rsidRPr="00DF1E07" w:rsidRDefault="00892603" w:rsidP="007256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KostromitinaAV@gks.ru</w:t>
            </w:r>
          </w:p>
        </w:tc>
        <w:tc>
          <w:tcPr>
            <w:tcW w:w="1984" w:type="dxa"/>
          </w:tcPr>
          <w:p w:rsidR="00892603" w:rsidRPr="00BA478E" w:rsidRDefault="00892603" w:rsidP="00725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(495) 607-41-41 доб. 99-519</w:t>
            </w:r>
          </w:p>
        </w:tc>
      </w:tr>
      <w:tr w:rsidR="00892603" w:rsidTr="00725687">
        <w:tc>
          <w:tcPr>
            <w:tcW w:w="704" w:type="dxa"/>
          </w:tcPr>
          <w:p w:rsidR="00892603" w:rsidRDefault="00892603" w:rsidP="00725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</w:tcPr>
          <w:p w:rsidR="00892603" w:rsidRPr="00BA478E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составлении интегрированных счетов РФ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международным стандартом СНС 2008 года</w:t>
            </w:r>
          </w:p>
        </w:tc>
        <w:tc>
          <w:tcPr>
            <w:tcW w:w="1665" w:type="dxa"/>
          </w:tcPr>
          <w:p w:rsidR="00892603" w:rsidRDefault="00892603" w:rsidP="00725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BA478E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A478E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2603" w:rsidRDefault="00892603" w:rsidP="00725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69" w:type="dxa"/>
          </w:tcPr>
          <w:p w:rsidR="00892603" w:rsidRPr="00BA478E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892603" w:rsidRPr="00CB5863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5863">
              <w:rPr>
                <w:rFonts w:ascii="Times New Roman" w:hAnsi="Times New Roman" w:cs="Times New Roman"/>
                <w:sz w:val="24"/>
                <w:szCs w:val="28"/>
              </w:rPr>
              <w:t>Смешанный формат</w:t>
            </w:r>
          </w:p>
        </w:tc>
        <w:tc>
          <w:tcPr>
            <w:tcW w:w="1843" w:type="dxa"/>
          </w:tcPr>
          <w:p w:rsidR="00892603" w:rsidRPr="00DF1E07" w:rsidRDefault="00892603" w:rsidP="00725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Ирина Вячеславовна</w:t>
            </w:r>
          </w:p>
        </w:tc>
        <w:tc>
          <w:tcPr>
            <w:tcW w:w="2835" w:type="dxa"/>
          </w:tcPr>
          <w:p w:rsidR="00892603" w:rsidRPr="00DF1E07" w:rsidRDefault="00892603" w:rsidP="00725687">
            <w:pPr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Solovyova@gks.ru</w:t>
            </w:r>
          </w:p>
        </w:tc>
        <w:tc>
          <w:tcPr>
            <w:tcW w:w="1984" w:type="dxa"/>
          </w:tcPr>
          <w:p w:rsidR="00892603" w:rsidRPr="00BA478E" w:rsidRDefault="00892603" w:rsidP="00725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(495) 607-41-41 доб. 99-389</w:t>
            </w:r>
          </w:p>
        </w:tc>
      </w:tr>
      <w:tr w:rsidR="00892603" w:rsidRPr="00A14EE3" w:rsidTr="00725687">
        <w:tc>
          <w:tcPr>
            <w:tcW w:w="704" w:type="dxa"/>
          </w:tcPr>
          <w:p w:rsidR="00892603" w:rsidRPr="00A14EE3" w:rsidRDefault="00892603" w:rsidP="00725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9" w:type="dxa"/>
          </w:tcPr>
          <w:p w:rsidR="00892603" w:rsidRPr="00A14EE3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E3">
              <w:rPr>
                <w:rFonts w:ascii="Times New Roman" w:hAnsi="Times New Roman" w:cs="Times New Roman"/>
                <w:sz w:val="24"/>
                <w:szCs w:val="24"/>
              </w:rPr>
              <w:t xml:space="preserve">1.Подготовка проектов ответов на запросы органов представительной, исполнительной, судебной власти, предприятий, организаций, граждан, территориальных органов Росстата по вопросам ведения </w:t>
            </w:r>
            <w:proofErr w:type="spellStart"/>
            <w:r w:rsidRPr="00A14EE3">
              <w:rPr>
                <w:rFonts w:ascii="Times New Roman" w:hAnsi="Times New Roman" w:cs="Times New Roman"/>
                <w:sz w:val="24"/>
                <w:szCs w:val="24"/>
              </w:rPr>
              <w:t>Статрегистра</w:t>
            </w:r>
            <w:proofErr w:type="spellEnd"/>
            <w:r w:rsidRPr="00A14EE3">
              <w:rPr>
                <w:rFonts w:ascii="Times New Roman" w:hAnsi="Times New Roman" w:cs="Times New Roman"/>
                <w:sz w:val="24"/>
                <w:szCs w:val="24"/>
              </w:rPr>
              <w:t xml:space="preserve">,  предоставления официальной статистической информации и идентификации юридических лиц и индивидуальных предпринимателей кодами по общероссийским классификаторам технико-экономической и социальной </w:t>
            </w:r>
            <w:r w:rsidRPr="00A14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информации.</w:t>
            </w:r>
          </w:p>
          <w:p w:rsidR="00892603" w:rsidRPr="00A14EE3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603" w:rsidRPr="00A14EE3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E3">
              <w:rPr>
                <w:rFonts w:ascii="Times New Roman" w:hAnsi="Times New Roman" w:cs="Times New Roman"/>
                <w:sz w:val="24"/>
                <w:szCs w:val="24"/>
              </w:rPr>
              <w:t xml:space="preserve"> 2.Участие в подготовке официальной статистической информации на основе данных </w:t>
            </w:r>
            <w:proofErr w:type="spellStart"/>
            <w:r w:rsidRPr="00A14EE3">
              <w:rPr>
                <w:rFonts w:ascii="Times New Roman" w:hAnsi="Times New Roman" w:cs="Times New Roman"/>
                <w:sz w:val="24"/>
                <w:szCs w:val="24"/>
              </w:rPr>
              <w:t>Статрегистра</w:t>
            </w:r>
            <w:proofErr w:type="spellEnd"/>
            <w:r w:rsidRPr="00A14EE3">
              <w:rPr>
                <w:rFonts w:ascii="Times New Roman" w:hAnsi="Times New Roman" w:cs="Times New Roman"/>
                <w:sz w:val="24"/>
                <w:szCs w:val="24"/>
              </w:rPr>
              <w:t>, в том числе для включения в доклады Росстата и публикации на интернет-сайте Росстата.</w:t>
            </w:r>
          </w:p>
          <w:p w:rsidR="00892603" w:rsidRPr="00A14EE3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603" w:rsidRPr="00A14EE3" w:rsidRDefault="00892603" w:rsidP="00725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EE3">
              <w:rPr>
                <w:rFonts w:ascii="Times New Roman" w:hAnsi="Times New Roman" w:cs="Times New Roman"/>
                <w:sz w:val="24"/>
                <w:szCs w:val="24"/>
              </w:rPr>
              <w:t xml:space="preserve">3. Участие в формировании и ведении централизованной базы данных </w:t>
            </w:r>
            <w:proofErr w:type="spellStart"/>
            <w:r w:rsidRPr="00A14EE3">
              <w:rPr>
                <w:rFonts w:ascii="Times New Roman" w:hAnsi="Times New Roman" w:cs="Times New Roman"/>
                <w:sz w:val="24"/>
                <w:szCs w:val="24"/>
              </w:rPr>
              <w:t>Статрегистра</w:t>
            </w:r>
            <w:proofErr w:type="spellEnd"/>
            <w:r w:rsidRPr="00A14EE3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в подготовке инструктивно-методологических материалов по вопросам учета и идентификации хозяйствующих субъектов в </w:t>
            </w:r>
            <w:proofErr w:type="spellStart"/>
            <w:r w:rsidRPr="00A14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Статрегистре</w:t>
            </w:r>
            <w:proofErr w:type="spellEnd"/>
            <w:r w:rsidRPr="00A14E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5" w:type="dxa"/>
            <w:vAlign w:val="center"/>
          </w:tcPr>
          <w:p w:rsidR="00892603" w:rsidRPr="00A14EE3" w:rsidRDefault="00892603" w:rsidP="00725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A14EE3">
              <w:rPr>
                <w:rFonts w:ascii="Times New Roman" w:hAnsi="Times New Roman" w:cs="Times New Roman"/>
                <w:sz w:val="24"/>
                <w:szCs w:val="24"/>
              </w:rPr>
              <w:br/>
              <w:t>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vAlign w:val="center"/>
          </w:tcPr>
          <w:p w:rsidR="00892603" w:rsidRPr="00A14EE3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  <w:vAlign w:val="center"/>
          </w:tcPr>
          <w:p w:rsidR="00892603" w:rsidRPr="00A14EE3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EE3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14EE3">
              <w:rPr>
                <w:rFonts w:ascii="Times New Roman" w:hAnsi="Times New Roman" w:cs="Times New Roman"/>
                <w:sz w:val="24"/>
                <w:szCs w:val="24"/>
              </w:rPr>
              <w:t xml:space="preserve"> формат</w:t>
            </w:r>
          </w:p>
        </w:tc>
        <w:tc>
          <w:tcPr>
            <w:tcW w:w="1843" w:type="dxa"/>
            <w:vAlign w:val="center"/>
          </w:tcPr>
          <w:p w:rsidR="00892603" w:rsidRPr="00A14EE3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EE3">
              <w:rPr>
                <w:rFonts w:ascii="Times New Roman" w:hAnsi="Times New Roman" w:cs="Times New Roman"/>
                <w:sz w:val="24"/>
                <w:szCs w:val="24"/>
              </w:rPr>
              <w:t>Басманова</w:t>
            </w:r>
            <w:proofErr w:type="spellEnd"/>
            <w:r w:rsidRPr="00A14EE3">
              <w:rPr>
                <w:rFonts w:ascii="Times New Roman" w:hAnsi="Times New Roman" w:cs="Times New Roman"/>
                <w:sz w:val="24"/>
                <w:szCs w:val="24"/>
              </w:rPr>
              <w:t xml:space="preserve"> Олеся Викторовна</w:t>
            </w:r>
          </w:p>
        </w:tc>
        <w:tc>
          <w:tcPr>
            <w:tcW w:w="2835" w:type="dxa"/>
            <w:vAlign w:val="center"/>
          </w:tcPr>
          <w:p w:rsidR="00892603" w:rsidRPr="00A14EE3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E3">
              <w:rPr>
                <w:rFonts w:ascii="Times New Roman" w:hAnsi="Times New Roman" w:cs="Times New Roman"/>
                <w:sz w:val="24"/>
                <w:szCs w:val="24"/>
              </w:rPr>
              <w:t>ca_BasmanovaOV@gks.ru</w:t>
            </w:r>
          </w:p>
        </w:tc>
        <w:tc>
          <w:tcPr>
            <w:tcW w:w="1984" w:type="dxa"/>
            <w:vAlign w:val="center"/>
          </w:tcPr>
          <w:p w:rsidR="00892603" w:rsidRPr="00A14EE3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E3">
              <w:rPr>
                <w:rFonts w:ascii="Times New Roman" w:hAnsi="Times New Roman" w:cs="Times New Roman"/>
                <w:sz w:val="24"/>
                <w:szCs w:val="24"/>
              </w:rPr>
              <w:t>8(495) 607-41-41 доб. 99-</w:t>
            </w:r>
            <w:r w:rsidRPr="00A14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A14EE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892603" w:rsidRPr="00A14EE3" w:rsidTr="00725687">
        <w:tc>
          <w:tcPr>
            <w:tcW w:w="704" w:type="dxa"/>
          </w:tcPr>
          <w:p w:rsidR="00892603" w:rsidRPr="00A14EE3" w:rsidRDefault="00892603" w:rsidP="00725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9" w:type="dxa"/>
          </w:tcPr>
          <w:p w:rsidR="00892603" w:rsidRPr="00A14EE3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E3">
              <w:rPr>
                <w:rFonts w:ascii="Times New Roman" w:hAnsi="Times New Roman" w:cs="Times New Roman"/>
                <w:sz w:val="24"/>
                <w:szCs w:val="24"/>
              </w:rPr>
              <w:t>1.Подготовка проектов ответов на обращения респондентов по вопросам проведения федерального статистического наблюдения</w:t>
            </w:r>
          </w:p>
          <w:p w:rsidR="00892603" w:rsidRPr="00A14EE3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603" w:rsidRPr="00A14EE3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E3">
              <w:rPr>
                <w:rFonts w:ascii="Times New Roman" w:hAnsi="Times New Roman" w:cs="Times New Roman"/>
                <w:sz w:val="24"/>
                <w:szCs w:val="24"/>
              </w:rPr>
              <w:t>2.Участие в работе по ведению делопроизводства и формированию документационного фонда.</w:t>
            </w:r>
          </w:p>
          <w:p w:rsidR="00892603" w:rsidRPr="00A14EE3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603" w:rsidRPr="00A14EE3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E3">
              <w:rPr>
                <w:rFonts w:ascii="Times New Roman" w:hAnsi="Times New Roman" w:cs="Times New Roman"/>
                <w:sz w:val="24"/>
                <w:szCs w:val="24"/>
              </w:rPr>
              <w:t xml:space="preserve">3.Рассмотрение юридических аспектов возложенных на отдел вопросов, включая организацию федеральных статистических наблюдений, утверждения форм федерального статистического </w:t>
            </w:r>
            <w:r w:rsidRPr="00A14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наблюдения, порядка взаимодействия с респондентами и территориальными органами Росстата, министерствами и ведомствами – субъектами официального статистического учета, применение Кодекса Российской Федерации об административных правонарушениях</w:t>
            </w:r>
          </w:p>
        </w:tc>
        <w:tc>
          <w:tcPr>
            <w:tcW w:w="1665" w:type="dxa"/>
            <w:vAlign w:val="center"/>
          </w:tcPr>
          <w:p w:rsidR="00892603" w:rsidRPr="00A14EE3" w:rsidRDefault="00892603" w:rsidP="00725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A14EE3">
              <w:rPr>
                <w:rFonts w:ascii="Times New Roman" w:hAnsi="Times New Roman" w:cs="Times New Roman"/>
                <w:sz w:val="24"/>
                <w:szCs w:val="24"/>
              </w:rPr>
              <w:br/>
              <w:t>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vAlign w:val="center"/>
          </w:tcPr>
          <w:p w:rsidR="00892603" w:rsidRPr="00A14EE3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  <w:vAlign w:val="center"/>
          </w:tcPr>
          <w:p w:rsidR="00892603" w:rsidRPr="00A14EE3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EE3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14EE3">
              <w:rPr>
                <w:rFonts w:ascii="Times New Roman" w:hAnsi="Times New Roman" w:cs="Times New Roman"/>
                <w:sz w:val="24"/>
                <w:szCs w:val="24"/>
              </w:rPr>
              <w:t xml:space="preserve"> формат</w:t>
            </w:r>
          </w:p>
        </w:tc>
        <w:tc>
          <w:tcPr>
            <w:tcW w:w="1843" w:type="dxa"/>
            <w:vAlign w:val="center"/>
          </w:tcPr>
          <w:p w:rsidR="00892603" w:rsidRPr="00A14EE3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E3">
              <w:rPr>
                <w:rFonts w:ascii="Times New Roman" w:hAnsi="Times New Roman" w:cs="Times New Roman"/>
                <w:sz w:val="24"/>
                <w:szCs w:val="24"/>
              </w:rPr>
              <w:t>Позднякова Елена Николаевна</w:t>
            </w:r>
          </w:p>
        </w:tc>
        <w:tc>
          <w:tcPr>
            <w:tcW w:w="2835" w:type="dxa"/>
            <w:vAlign w:val="center"/>
          </w:tcPr>
          <w:p w:rsidR="00892603" w:rsidRPr="00A14EE3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E3">
              <w:rPr>
                <w:rFonts w:ascii="Times New Roman" w:hAnsi="Times New Roman" w:cs="Times New Roman"/>
                <w:sz w:val="24"/>
                <w:szCs w:val="24"/>
              </w:rPr>
              <w:t>PozdnyakovaEN@gks.ru</w:t>
            </w:r>
          </w:p>
        </w:tc>
        <w:tc>
          <w:tcPr>
            <w:tcW w:w="1984" w:type="dxa"/>
            <w:vAlign w:val="center"/>
          </w:tcPr>
          <w:p w:rsidR="00892603" w:rsidRPr="00A14EE3" w:rsidRDefault="00892603" w:rsidP="0072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EE3">
              <w:rPr>
                <w:rFonts w:ascii="Times New Roman" w:hAnsi="Times New Roman" w:cs="Times New Roman"/>
                <w:sz w:val="24"/>
                <w:szCs w:val="24"/>
              </w:rPr>
              <w:t>8(495) 607-41-41 доб. 99-</w:t>
            </w:r>
            <w:r w:rsidRPr="00A14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685</w:t>
            </w:r>
          </w:p>
        </w:tc>
      </w:tr>
    </w:tbl>
    <w:p w:rsidR="00892603" w:rsidRDefault="00892603" w:rsidP="008926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</w:t>
      </w:r>
    </w:p>
    <w:p w:rsidR="00B03910" w:rsidRPr="00892603" w:rsidRDefault="00892603" w:rsidP="00892603">
      <w:pPr>
        <w:jc w:val="center"/>
        <w:rPr>
          <w:i/>
          <w:sz w:val="28"/>
          <w:szCs w:val="28"/>
        </w:rPr>
      </w:pPr>
      <w:r w:rsidRPr="00892603">
        <w:rPr>
          <w:i/>
          <w:sz w:val="28"/>
          <w:szCs w:val="28"/>
        </w:rPr>
        <w:t>Управление разработки таблиц «затраты-выпуск» и статистики групп предприятий</w:t>
      </w:r>
      <w:bookmarkStart w:id="0" w:name="_GoBack"/>
      <w:bookmarkEnd w:id="0"/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2559"/>
        <w:gridCol w:w="1665"/>
        <w:gridCol w:w="1569"/>
        <w:gridCol w:w="2145"/>
        <w:gridCol w:w="1985"/>
        <w:gridCol w:w="2409"/>
        <w:gridCol w:w="1985"/>
      </w:tblGrid>
      <w:tr w:rsidR="00892603" w:rsidRPr="00D82A4F" w:rsidTr="00725687">
        <w:trPr>
          <w:trHeight w:val="1005"/>
        </w:trPr>
        <w:tc>
          <w:tcPr>
            <w:tcW w:w="704" w:type="dxa"/>
            <w:vMerge w:val="restart"/>
          </w:tcPr>
          <w:p w:rsidR="00892603" w:rsidRPr="00D82A4F" w:rsidRDefault="00892603" w:rsidP="00725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82A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82A4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9" w:type="dxa"/>
            <w:vMerge w:val="restart"/>
          </w:tcPr>
          <w:p w:rsidR="00892603" w:rsidRPr="00D82A4F" w:rsidRDefault="00892603" w:rsidP="00725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3-ех ключевых задач в рамках прохождения практики</w:t>
            </w:r>
          </w:p>
        </w:tc>
        <w:tc>
          <w:tcPr>
            <w:tcW w:w="1665" w:type="dxa"/>
            <w:vMerge w:val="restart"/>
          </w:tcPr>
          <w:p w:rsidR="00892603" w:rsidRPr="00D82A4F" w:rsidRDefault="00892603" w:rsidP="00725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Возможные периоды проведения практики </w:t>
            </w:r>
            <w:r w:rsidRPr="008D2DB1">
              <w:rPr>
                <w:rFonts w:ascii="Times New Roman" w:hAnsi="Times New Roman" w:cs="Times New Roman"/>
                <w:b/>
                <w:sz w:val="24"/>
                <w:szCs w:val="24"/>
              </w:rPr>
              <w:t>(даты или месяц)</w:t>
            </w:r>
          </w:p>
        </w:tc>
        <w:tc>
          <w:tcPr>
            <w:tcW w:w="1569" w:type="dxa"/>
            <w:vMerge w:val="restart"/>
          </w:tcPr>
          <w:p w:rsidR="00892603" w:rsidRPr="00D82A4F" w:rsidRDefault="00892603" w:rsidP="00725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мест</w:t>
            </w:r>
          </w:p>
        </w:tc>
        <w:tc>
          <w:tcPr>
            <w:tcW w:w="2145" w:type="dxa"/>
            <w:vMerge w:val="restart"/>
          </w:tcPr>
          <w:p w:rsidR="00892603" w:rsidRDefault="00892603" w:rsidP="00725687">
            <w:pPr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практики</w:t>
            </w:r>
          </w:p>
          <w:p w:rsidR="00892603" w:rsidRDefault="00892603" w:rsidP="00725687">
            <w:pPr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оффлайн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/онлайн/смешанный формат</w:t>
            </w:r>
          </w:p>
        </w:tc>
        <w:tc>
          <w:tcPr>
            <w:tcW w:w="6379" w:type="dxa"/>
            <w:gridSpan w:val="3"/>
          </w:tcPr>
          <w:p w:rsidR="00892603" w:rsidRPr="00D82A4F" w:rsidRDefault="00892603" w:rsidP="00725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контактном лице со стороны управления</w:t>
            </w:r>
          </w:p>
        </w:tc>
      </w:tr>
      <w:tr w:rsidR="00892603" w:rsidTr="00725687">
        <w:trPr>
          <w:trHeight w:val="915"/>
        </w:trPr>
        <w:tc>
          <w:tcPr>
            <w:tcW w:w="704" w:type="dxa"/>
            <w:vMerge/>
          </w:tcPr>
          <w:p w:rsidR="00892603" w:rsidRPr="00D82A4F" w:rsidRDefault="00892603" w:rsidP="00725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:rsidR="00892603" w:rsidRDefault="00892603" w:rsidP="00725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892603" w:rsidRDefault="00892603" w:rsidP="00725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892603" w:rsidRDefault="00892603" w:rsidP="00725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892603" w:rsidRDefault="00892603" w:rsidP="00725687">
            <w:pPr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92603" w:rsidRDefault="00892603" w:rsidP="00725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контактного лица</w:t>
            </w:r>
          </w:p>
        </w:tc>
        <w:tc>
          <w:tcPr>
            <w:tcW w:w="2409" w:type="dxa"/>
          </w:tcPr>
          <w:p w:rsidR="00892603" w:rsidRDefault="00892603" w:rsidP="00725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C60B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1985" w:type="dxa"/>
          </w:tcPr>
          <w:p w:rsidR="00892603" w:rsidRDefault="00892603" w:rsidP="00725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892603" w:rsidTr="00725687">
        <w:tc>
          <w:tcPr>
            <w:tcW w:w="15021" w:type="dxa"/>
            <w:gridSpan w:val="8"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«Экономика и управление народным хозяйством»; «Мировая экономика»</w:t>
            </w:r>
          </w:p>
        </w:tc>
      </w:tr>
      <w:tr w:rsidR="00892603" w:rsidTr="00725687">
        <w:tc>
          <w:tcPr>
            <w:tcW w:w="704" w:type="dxa"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Комплексная оценка экономики по таблицам «</w:t>
            </w:r>
            <w:proofErr w:type="gramStart"/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затраты-</w:t>
            </w:r>
            <w:r w:rsidRPr="00995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</w:t>
            </w:r>
            <w:proofErr w:type="gramEnd"/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5" w:type="dxa"/>
            <w:vMerge w:val="restart"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любые</w:t>
            </w:r>
          </w:p>
        </w:tc>
        <w:tc>
          <w:tcPr>
            <w:tcW w:w="1569" w:type="dxa"/>
            <w:vMerge w:val="restart"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Неограниченно</w:t>
            </w:r>
          </w:p>
        </w:tc>
        <w:tc>
          <w:tcPr>
            <w:tcW w:w="2145" w:type="dxa"/>
            <w:vMerge w:val="restart"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любые</w:t>
            </w:r>
          </w:p>
        </w:tc>
        <w:tc>
          <w:tcPr>
            <w:tcW w:w="1985" w:type="dxa"/>
            <w:vMerge w:val="restart"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Хыдыров</w:t>
            </w:r>
            <w:proofErr w:type="spellEnd"/>
            <w:r w:rsidRPr="00995288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Закир</w:t>
            </w:r>
            <w:proofErr w:type="spellEnd"/>
            <w:r w:rsidRPr="00995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2409" w:type="dxa"/>
            <w:vMerge w:val="restart"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Khydyrov@gks.ru</w:t>
            </w:r>
          </w:p>
        </w:tc>
        <w:tc>
          <w:tcPr>
            <w:tcW w:w="1985" w:type="dxa"/>
            <w:vMerge w:val="restart"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 xml:space="preserve">607-41-41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-043</w:t>
            </w:r>
          </w:p>
        </w:tc>
      </w:tr>
      <w:tr w:rsidR="00892603" w:rsidTr="00725687">
        <w:tc>
          <w:tcPr>
            <w:tcW w:w="704" w:type="dxa"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9" w:type="dxa"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Выделение и разработка направлений развития народного хозяйства</w:t>
            </w:r>
          </w:p>
        </w:tc>
        <w:tc>
          <w:tcPr>
            <w:tcW w:w="1665" w:type="dxa"/>
            <w:vMerge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03" w:rsidTr="00725687">
        <w:tc>
          <w:tcPr>
            <w:tcW w:w="704" w:type="dxa"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9" w:type="dxa"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Определение экономического эффекта выполненных разработок</w:t>
            </w:r>
          </w:p>
        </w:tc>
        <w:tc>
          <w:tcPr>
            <w:tcW w:w="1665" w:type="dxa"/>
            <w:vMerge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03" w:rsidTr="00725687">
        <w:tc>
          <w:tcPr>
            <w:tcW w:w="704" w:type="dxa"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528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2559" w:type="dxa"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методики оценки степени интеграции экономики страны</w:t>
            </w:r>
            <w:proofErr w:type="gramEnd"/>
            <w:r w:rsidRPr="00995288">
              <w:rPr>
                <w:rFonts w:ascii="Times New Roman" w:hAnsi="Times New Roman" w:cs="Times New Roman"/>
                <w:sz w:val="24"/>
                <w:szCs w:val="24"/>
              </w:rPr>
              <w:t xml:space="preserve"> в мировую экономику</w:t>
            </w:r>
          </w:p>
        </w:tc>
        <w:tc>
          <w:tcPr>
            <w:tcW w:w="1665" w:type="dxa"/>
            <w:vMerge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03" w:rsidTr="00725687">
        <w:tc>
          <w:tcPr>
            <w:tcW w:w="15021" w:type="dxa"/>
            <w:gridSpan w:val="8"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«Бухгалтерский учет и статистика»</w:t>
            </w:r>
          </w:p>
        </w:tc>
      </w:tr>
      <w:tr w:rsidR="00892603" w:rsidTr="00725687">
        <w:tc>
          <w:tcPr>
            <w:tcW w:w="704" w:type="dxa"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Сопоставление показателей статистической и бухгалтерской отчетности, используемых в расчете макроэкономических показателей</w:t>
            </w:r>
          </w:p>
        </w:tc>
        <w:tc>
          <w:tcPr>
            <w:tcW w:w="1665" w:type="dxa"/>
            <w:vMerge w:val="restart"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любые</w:t>
            </w:r>
          </w:p>
        </w:tc>
        <w:tc>
          <w:tcPr>
            <w:tcW w:w="1569" w:type="dxa"/>
            <w:vMerge w:val="restart"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Неограниченно</w:t>
            </w:r>
          </w:p>
        </w:tc>
        <w:tc>
          <w:tcPr>
            <w:tcW w:w="2145" w:type="dxa"/>
            <w:vMerge w:val="restart"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любые</w:t>
            </w:r>
          </w:p>
        </w:tc>
        <w:tc>
          <w:tcPr>
            <w:tcW w:w="1985" w:type="dxa"/>
            <w:vMerge w:val="restart"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Федосеева Валерия Владимировна</w:t>
            </w:r>
          </w:p>
        </w:tc>
        <w:tc>
          <w:tcPr>
            <w:tcW w:w="2409" w:type="dxa"/>
            <w:vMerge w:val="restart"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Fedoseeva</w:t>
            </w:r>
            <w:proofErr w:type="spellEnd"/>
            <w:r w:rsidRPr="00995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VV@gks.ru</w:t>
            </w:r>
          </w:p>
        </w:tc>
        <w:tc>
          <w:tcPr>
            <w:tcW w:w="1985" w:type="dxa"/>
            <w:vMerge w:val="restart"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95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607-41-41 доб.</w:t>
            </w:r>
            <w:r w:rsidRPr="00995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887</w:t>
            </w:r>
          </w:p>
        </w:tc>
      </w:tr>
      <w:tr w:rsidR="00892603" w:rsidTr="00725687">
        <w:tc>
          <w:tcPr>
            <w:tcW w:w="704" w:type="dxa"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9" w:type="dxa"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проектов изменений </w:t>
            </w:r>
            <w:proofErr w:type="gramStart"/>
            <w:r w:rsidRPr="0099528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95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инструкции по статистическим формам в части связи со счетами бухгалтерского учета в соответствии</w:t>
            </w:r>
            <w:proofErr w:type="gramEnd"/>
            <w:r w:rsidRPr="00995288">
              <w:rPr>
                <w:rFonts w:ascii="Times New Roman" w:hAnsi="Times New Roman" w:cs="Times New Roman"/>
                <w:sz w:val="24"/>
                <w:szCs w:val="24"/>
              </w:rPr>
              <w:t xml:space="preserve"> со статистической методологией</w:t>
            </w:r>
          </w:p>
        </w:tc>
        <w:tc>
          <w:tcPr>
            <w:tcW w:w="1665" w:type="dxa"/>
            <w:vMerge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03" w:rsidTr="00725687">
        <w:tc>
          <w:tcPr>
            <w:tcW w:w="704" w:type="dxa"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9" w:type="dxa"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Разработка проекта новой статистической формы для сбора информации о деятельности группы предприятий</w:t>
            </w:r>
          </w:p>
        </w:tc>
        <w:tc>
          <w:tcPr>
            <w:tcW w:w="1665" w:type="dxa"/>
            <w:vMerge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92603" w:rsidRPr="00995288" w:rsidRDefault="00892603" w:rsidP="007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2603" w:rsidRDefault="00892603" w:rsidP="00892603">
      <w:pPr>
        <w:rPr>
          <w:rFonts w:ascii="Times New Roman" w:hAnsi="Times New Roman" w:cs="Times New Roman"/>
          <w:b/>
          <w:sz w:val="28"/>
          <w:szCs w:val="28"/>
        </w:rPr>
      </w:pPr>
    </w:p>
    <w:p w:rsidR="00892603" w:rsidRPr="00A14EE3" w:rsidRDefault="00892603" w:rsidP="00892603">
      <w:pPr>
        <w:rPr>
          <w:rFonts w:ascii="Times New Roman" w:hAnsi="Times New Roman" w:cs="Times New Roman"/>
          <w:b/>
          <w:sz w:val="24"/>
          <w:szCs w:val="24"/>
        </w:rPr>
      </w:pPr>
    </w:p>
    <w:p w:rsidR="00892603" w:rsidRDefault="00892603"/>
    <w:sectPr w:rsidR="00892603" w:rsidSect="008926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F5E" w:rsidRDefault="00B12F5E" w:rsidP="00892603">
      <w:pPr>
        <w:spacing w:after="0" w:line="240" w:lineRule="auto"/>
      </w:pPr>
      <w:r>
        <w:separator/>
      </w:r>
    </w:p>
  </w:endnote>
  <w:endnote w:type="continuationSeparator" w:id="0">
    <w:p w:rsidR="00B12F5E" w:rsidRDefault="00B12F5E" w:rsidP="0089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F5E" w:rsidRDefault="00B12F5E" w:rsidP="00892603">
      <w:pPr>
        <w:spacing w:after="0" w:line="240" w:lineRule="auto"/>
      </w:pPr>
      <w:r>
        <w:separator/>
      </w:r>
    </w:p>
  </w:footnote>
  <w:footnote w:type="continuationSeparator" w:id="0">
    <w:p w:rsidR="00B12F5E" w:rsidRDefault="00B12F5E" w:rsidP="00892603">
      <w:pPr>
        <w:spacing w:after="0" w:line="240" w:lineRule="auto"/>
      </w:pPr>
      <w:r>
        <w:continuationSeparator/>
      </w:r>
    </w:p>
  </w:footnote>
  <w:footnote w:id="1">
    <w:p w:rsidR="00892603" w:rsidRDefault="00892603" w:rsidP="00892603">
      <w:pPr>
        <w:pStyle w:val="a5"/>
      </w:pPr>
      <w:r>
        <w:rPr>
          <w:rStyle w:val="a7"/>
        </w:rPr>
        <w:footnoteRef/>
      </w:r>
      <w:r>
        <w:t xml:space="preserve"> Для Мировой экономики вм.п.3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03"/>
    <w:rsid w:val="00892603"/>
    <w:rsid w:val="00B03910"/>
    <w:rsid w:val="00B1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2603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9260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9260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926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2603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9260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9260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926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Рената</dc:creator>
  <cp:lastModifiedBy>Рената</cp:lastModifiedBy>
  <cp:revision>1</cp:revision>
  <dcterms:created xsi:type="dcterms:W3CDTF">2022-04-27T13:06:00Z</dcterms:created>
  <dcterms:modified xsi:type="dcterms:W3CDTF">2022-04-27T13:12:00Z</dcterms:modified>
</cp:coreProperties>
</file>